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5A" w:rsidRPr="005A513F" w:rsidRDefault="00FD295A" w:rsidP="00FD29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</w:t>
      </w:r>
      <w:r w:rsidR="00D646C3"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ормирование</w:t>
      </w:r>
      <w:r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646C3"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предпосылок </w:t>
      </w:r>
      <w:r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646C3"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математической </w:t>
      </w:r>
      <w:r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646C3"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грамотности</w:t>
      </w:r>
      <w:r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663FA0" w:rsidRDefault="00D646C3" w:rsidP="00FD29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 </w:t>
      </w:r>
      <w:r w:rsidR="00FD295A"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детей старшего </w:t>
      </w:r>
      <w:r w:rsidR="00FD295A"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дошкольного </w:t>
      </w:r>
      <w:r w:rsidR="00FD295A"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A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возраста</w:t>
      </w:r>
    </w:p>
    <w:bookmarkEnd w:id="0"/>
    <w:p w:rsidR="005A513F" w:rsidRDefault="005A513F" w:rsidP="005A51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A513F" w:rsidRPr="005A513F" w:rsidRDefault="005A513F" w:rsidP="005A5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Воспитатели: </w:t>
      </w:r>
    </w:p>
    <w:p w:rsidR="00FD295A" w:rsidRPr="00D646C3" w:rsidRDefault="00FD295A" w:rsidP="00FD29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F46C6" w:rsidRPr="006F46C6" w:rsidRDefault="00663FA0" w:rsidP="0072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прогресса. Изучение математики играет системообразующую роль в образовании, развивая познавательные способности человека, в том числе к логическому мышлению… </w:t>
      </w:r>
    </w:p>
    <w:p w:rsidR="006F46C6" w:rsidRPr="00DD3D75" w:rsidRDefault="006F46C6" w:rsidP="006F46C6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3D75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Концепции развития математического образования в РФ</w:t>
      </w:r>
      <w:r w:rsidRPr="001A77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206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1A77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утв. Распоряжением Правительства РФ от 24.12.13 № 2506-р,</w:t>
      </w:r>
      <w:r w:rsidRPr="00DD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качественное математическое образование необходимо каждому для его успешной жизни в современном обществе.</w:t>
      </w:r>
    </w:p>
    <w:p w:rsidR="006F46C6" w:rsidRPr="006F46C6" w:rsidRDefault="006F46C6" w:rsidP="006F46C6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D3D75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Основным направлением</w:t>
      </w:r>
      <w:r w:rsidRPr="00DD3D75">
        <w:rPr>
          <w:rFonts w:ascii="Times New Roman" w:hAnsi="Times New Roman" w:cs="Times New Roman"/>
          <w:sz w:val="28"/>
          <w:szCs w:val="28"/>
          <w:shd w:val="clear" w:color="auto" w:fill="FFFFFF"/>
        </w:rPr>
        <w:t> реализации Концепции на уровне дошкольного образования является создание условий (прежде всего, предметно-пространственной и информационной среды, образовательных ситуаций, средств педагогической поддержки ребенка) для освоения воспитанниками форм деятельности, первичных математических представлений и образов, используемых в жизни</w:t>
      </w:r>
      <w:r w:rsidRPr="006F46C6">
        <w:rPr>
          <w:sz w:val="21"/>
          <w:szCs w:val="21"/>
          <w:shd w:val="clear" w:color="auto" w:fill="FFFFFF"/>
        </w:rPr>
        <w:t>.</w:t>
      </w:r>
    </w:p>
    <w:p w:rsidR="00720605" w:rsidRPr="001A77B5" w:rsidRDefault="00720605" w:rsidP="0072060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7B5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важных и актуальных задач воспитания ребенка дошкольного возраста – это развитие его ума, формирование таких мыслительных умений и способностей, которые позволяют легко осваивать новое.</w:t>
      </w:r>
    </w:p>
    <w:p w:rsidR="00720605" w:rsidRPr="001A77B5" w:rsidRDefault="00A95A6C" w:rsidP="00A95A6C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7B5">
        <w:rPr>
          <w:rFonts w:ascii="Times New Roman" w:hAnsi="Times New Roman" w:cs="Times New Roman"/>
          <w:sz w:val="28"/>
          <w:szCs w:val="28"/>
        </w:rPr>
        <w:t xml:space="preserve">Эта задача решается в процессе ознакомления детей с разными областями математической действительности: с количеством и счетом, измерением и сравнением величин, пространственными и временными ориентировками. </w:t>
      </w:r>
    </w:p>
    <w:p w:rsidR="003B506E" w:rsidRDefault="003B506E" w:rsidP="000D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48B4" w:rsidRDefault="00437E8F" w:rsidP="000D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E8F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3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с составом чисел в пределах 10</w:t>
      </w:r>
      <w:r w:rsidR="003B50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</w:t>
      </w:r>
      <w:r w:rsidRPr="00437E8F">
        <w:rPr>
          <w:rFonts w:ascii="Times New Roman" w:hAnsi="Times New Roman" w:cs="Times New Roman"/>
          <w:sz w:val="28"/>
          <w:szCs w:val="28"/>
          <w:shd w:val="clear" w:color="auto" w:fill="FFFFFF"/>
        </w:rPr>
        <w:t>араллельно знаком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Pr="0043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цифрами. Соотнося определенную цифру с числом, предлагае</w:t>
      </w:r>
      <w:r w:rsidR="000D0BB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3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рассмотреть изображение цифры, проанализировать его</w:t>
      </w:r>
      <w:r w:rsidR="002B0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отвечая на вопрос </w:t>
      </w:r>
      <w:r w:rsidR="007E48B4">
        <w:rPr>
          <w:rFonts w:ascii="Times New Roman" w:hAnsi="Times New Roman" w:cs="Times New Roman"/>
          <w:sz w:val="28"/>
          <w:szCs w:val="28"/>
          <w:shd w:val="clear" w:color="auto" w:fill="FFFFFF"/>
        </w:rPr>
        <w:t>«На что похожа цифра</w:t>
      </w:r>
      <w:r w:rsidR="007E48B4" w:rsidRPr="007E48B4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7E48B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B07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5A6C" w:rsidRDefault="000D0BB9" w:rsidP="000D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Сравнивая две группы предметов</w:t>
      </w:r>
      <w:r w:rsidR="003B50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B0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подводим детей к </w:t>
      </w:r>
      <w:r w:rsidRPr="000D0BB9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0D0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отношений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ежду числами натурального ряда </w:t>
      </w:r>
      <w:r w:rsidRPr="000D0BB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A09C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D0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 </w:t>
      </w:r>
      <w:r w:rsidR="008A09C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D0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 1, а </w:t>
      </w:r>
      <w:r w:rsidR="008A09C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D0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меньше </w:t>
      </w:r>
      <w:r w:rsidR="008A09C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0D0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 1),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умению увеличивать и уменьшать </w:t>
      </w:r>
      <w:r w:rsidRPr="000D0BB9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 число на 1 (в пределах 10).</w:t>
      </w:r>
    </w:p>
    <w:p w:rsidR="000D0BB9" w:rsidRDefault="002B071C" w:rsidP="000D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на занятиях</w:t>
      </w:r>
      <w:r w:rsidR="003B5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506E" w:rsidRPr="003B506E">
        <w:rPr>
          <w:rFonts w:ascii="Times New Roman" w:hAnsi="Times New Roman" w:cs="Times New Roman"/>
          <w:sz w:val="28"/>
          <w:szCs w:val="28"/>
          <w:shd w:val="clear" w:color="auto" w:fill="FFFFFF"/>
        </w:rPr>
        <w:t>«Математические весы»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</w:t>
      </w:r>
      <w:r w:rsidRPr="002B071C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наглядно изуча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Pr="002B0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 числа,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надевая  пластинку на шты</w:t>
      </w:r>
      <w:r w:rsidRPr="002B071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B071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числом  с одной стороны и нуж</w:t>
      </w:r>
      <w:r w:rsidRPr="002B071C">
        <w:rPr>
          <w:rFonts w:ascii="Times New Roman" w:hAnsi="Times New Roman" w:cs="Times New Roman"/>
          <w:sz w:val="28"/>
          <w:szCs w:val="28"/>
          <w:shd w:val="clear" w:color="auto" w:fill="FFFFFF"/>
        </w:rPr>
        <w:t>ное количество пластинок на разные штырьки с другой стороны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2CF6" w:rsidRDefault="00392CF6" w:rsidP="0039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Знакомя с </w:t>
      </w:r>
      <w:r w:rsidRPr="00392CF6">
        <w:rPr>
          <w:rFonts w:ascii="Times New Roman" w:hAnsi="Times New Roman" w:cs="Times New Roman"/>
          <w:sz w:val="28"/>
          <w:szCs w:val="28"/>
          <w:shd w:val="clear" w:color="auto" w:fill="FFFFFF"/>
        </w:rPr>
        <w:t>делени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392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2–4 и 8 равных частей, учим</w:t>
      </w:r>
      <w:r w:rsidRPr="00392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понимать соотношение целого и частей, называть и показывать 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2CF6">
        <w:rPr>
          <w:rFonts w:ascii="Times New Roman" w:hAnsi="Times New Roman" w:cs="Times New Roman"/>
          <w:sz w:val="28"/>
          <w:szCs w:val="28"/>
          <w:shd w:val="clear" w:color="auto" w:fill="FFFFFF"/>
        </w:rPr>
        <w:t>(половина, одна вторая, одна четвертая, одна восьмая и т. д.)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сравнивать, ч</w:t>
      </w:r>
      <w:r w:rsidRPr="00392CF6">
        <w:rPr>
          <w:rFonts w:ascii="Times New Roman" w:hAnsi="Times New Roman" w:cs="Times New Roman"/>
          <w:sz w:val="28"/>
          <w:szCs w:val="28"/>
          <w:shd w:val="clear" w:color="auto" w:fill="FFFFFF"/>
        </w:rPr>
        <w:t>то больше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</w:t>
      </w:r>
      <w:r w:rsidRPr="00392CF6">
        <w:rPr>
          <w:rFonts w:ascii="Times New Roman" w:hAnsi="Times New Roman" w:cs="Times New Roman"/>
          <w:sz w:val="28"/>
          <w:szCs w:val="28"/>
          <w:shd w:val="clear" w:color="auto" w:fill="FFFFFF"/>
        </w:rPr>
        <w:t>то меньше</w:t>
      </w:r>
      <w:r w:rsidRPr="00392CF6">
        <w:t xml:space="preserve"> </w:t>
      </w:r>
      <w:r w:rsidRPr="00392CF6">
        <w:rPr>
          <w:rFonts w:ascii="Times New Roman" w:hAnsi="Times New Roman" w:cs="Times New Roman"/>
          <w:sz w:val="28"/>
          <w:szCs w:val="28"/>
          <w:shd w:val="clear" w:color="auto" w:fill="FFFFFF"/>
        </w:rPr>
        <w:t>целое или одна вторая?</w:t>
      </w:r>
    </w:p>
    <w:p w:rsidR="00392CF6" w:rsidRDefault="00392CF6" w:rsidP="0039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06E">
        <w:rPr>
          <w:rFonts w:ascii="Times New Roman" w:hAnsi="Times New Roman" w:cs="Times New Roman"/>
          <w:sz w:val="28"/>
          <w:szCs w:val="28"/>
          <w:shd w:val="clear" w:color="auto" w:fill="FFFFFF"/>
        </w:rPr>
        <w:t>С большим интересом дети выполняют задания в дидактических играх: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0BB9">
        <w:rPr>
          <w:rFonts w:ascii="Times New Roman" w:hAnsi="Times New Roman" w:cs="Times New Roman"/>
          <w:sz w:val="28"/>
          <w:szCs w:val="28"/>
          <w:shd w:val="clear" w:color="auto" w:fill="FFFFFF"/>
        </w:rPr>
        <w:t>«Что изменилось?», «Найди ошибку»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D0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5938">
        <w:rPr>
          <w:rFonts w:ascii="Times New Roman" w:hAnsi="Times New Roman" w:cs="Times New Roman"/>
          <w:sz w:val="28"/>
          <w:szCs w:val="28"/>
          <w:shd w:val="clear" w:color="auto" w:fill="FFFFFF"/>
        </w:rPr>
        <w:t>«Сосчитай звуки (предметы, движения)»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05938">
        <w:rPr>
          <w:rFonts w:ascii="Times New Roman" w:hAnsi="Times New Roman" w:cs="Times New Roman"/>
          <w:sz w:val="28"/>
          <w:szCs w:val="28"/>
          <w:shd w:val="clear" w:color="auto" w:fill="FFFFFF"/>
        </w:rPr>
        <w:t>«Назови предыдущее и последующее число»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05938">
        <w:rPr>
          <w:rFonts w:ascii="Times New Roman" w:hAnsi="Times New Roman" w:cs="Times New Roman"/>
          <w:sz w:val="28"/>
          <w:szCs w:val="28"/>
          <w:shd w:val="clear" w:color="auto" w:fill="FFFFFF"/>
        </w:rPr>
        <w:t>«Считай дальше»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05938">
        <w:rPr>
          <w:rFonts w:ascii="Times New Roman" w:hAnsi="Times New Roman" w:cs="Times New Roman"/>
          <w:sz w:val="28"/>
          <w:szCs w:val="28"/>
          <w:shd w:val="clear" w:color="auto" w:fill="FFFFFF"/>
        </w:rPr>
        <w:t>«Составим числа»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92CF6">
        <w:rPr>
          <w:rFonts w:ascii="Times New Roman" w:hAnsi="Times New Roman" w:cs="Times New Roman"/>
          <w:sz w:val="28"/>
          <w:szCs w:val="28"/>
          <w:shd w:val="clear" w:color="auto" w:fill="FFFFFF"/>
        </w:rPr>
        <w:t>«Составьте число правильно»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37E8F">
        <w:rPr>
          <w:rFonts w:ascii="Times New Roman" w:hAnsi="Times New Roman" w:cs="Times New Roman"/>
          <w:sz w:val="28"/>
          <w:szCs w:val="28"/>
          <w:shd w:val="clear" w:color="auto" w:fill="FFFFFF"/>
        </w:rPr>
        <w:t>«Заселим дом»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92CF6">
        <w:rPr>
          <w:rFonts w:ascii="Times New Roman" w:hAnsi="Times New Roman" w:cs="Times New Roman"/>
          <w:sz w:val="28"/>
          <w:szCs w:val="28"/>
          <w:shd w:val="clear" w:color="auto" w:fill="FFFFFF"/>
        </w:rPr>
        <w:t>«Фруктовый пирог»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</w:p>
    <w:p w:rsidR="00392CF6" w:rsidRPr="006F46C6" w:rsidRDefault="00392CF6" w:rsidP="000D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AE5" w:rsidRPr="00B849D5" w:rsidRDefault="007B3AE5" w:rsidP="00B849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49D5">
        <w:rPr>
          <w:color w:val="111111"/>
          <w:sz w:val="28"/>
          <w:szCs w:val="28"/>
        </w:rPr>
        <w:lastRenderedPageBreak/>
        <w:t xml:space="preserve">Очень интересным занятием для детей является измерение объема жидких и сыпучих </w:t>
      </w:r>
      <w:r w:rsidR="00007460">
        <w:rPr>
          <w:color w:val="111111"/>
          <w:sz w:val="28"/>
          <w:szCs w:val="28"/>
        </w:rPr>
        <w:t>материалов</w:t>
      </w:r>
      <w:r w:rsidRPr="00B849D5">
        <w:rPr>
          <w:color w:val="111111"/>
          <w:sz w:val="28"/>
          <w:szCs w:val="28"/>
        </w:rPr>
        <w:t>, предметов в длину, ширину; измерение массы предметов.</w:t>
      </w:r>
    </w:p>
    <w:p w:rsidR="007B3AE5" w:rsidRPr="00B849D5" w:rsidRDefault="00412E60" w:rsidP="00B849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49D5">
        <w:rPr>
          <w:color w:val="000000"/>
          <w:sz w:val="28"/>
          <w:szCs w:val="28"/>
        </w:rPr>
        <w:t xml:space="preserve">Выполняя такие задания, </w:t>
      </w:r>
      <w:r w:rsidR="00B849D5" w:rsidRPr="00B849D5">
        <w:rPr>
          <w:color w:val="000000"/>
          <w:sz w:val="28"/>
          <w:szCs w:val="28"/>
        </w:rPr>
        <w:t>мы учим детей да</w:t>
      </w:r>
      <w:r w:rsidR="00007460">
        <w:rPr>
          <w:color w:val="000000"/>
          <w:sz w:val="28"/>
          <w:szCs w:val="28"/>
        </w:rPr>
        <w:t>ва</w:t>
      </w:r>
      <w:r w:rsidR="00B849D5" w:rsidRPr="00B849D5">
        <w:rPr>
          <w:color w:val="000000"/>
          <w:sz w:val="28"/>
          <w:szCs w:val="28"/>
        </w:rPr>
        <w:t>ть ответ</w:t>
      </w:r>
      <w:r w:rsidR="00007460">
        <w:rPr>
          <w:color w:val="000000"/>
          <w:sz w:val="28"/>
          <w:szCs w:val="28"/>
        </w:rPr>
        <w:t>ы</w:t>
      </w:r>
      <w:r w:rsidR="00B849D5" w:rsidRPr="00B849D5">
        <w:rPr>
          <w:color w:val="000000"/>
          <w:sz w:val="28"/>
          <w:szCs w:val="28"/>
        </w:rPr>
        <w:t xml:space="preserve"> на вопрос</w:t>
      </w:r>
      <w:r w:rsidR="00007460">
        <w:rPr>
          <w:color w:val="000000"/>
          <w:sz w:val="28"/>
          <w:szCs w:val="28"/>
        </w:rPr>
        <w:t>ы</w:t>
      </w:r>
      <w:r w:rsidR="00B849D5" w:rsidRPr="00B849D5">
        <w:rPr>
          <w:color w:val="000000"/>
          <w:sz w:val="28"/>
          <w:szCs w:val="28"/>
        </w:rPr>
        <w:t xml:space="preserve">: </w:t>
      </w:r>
      <w:r w:rsidR="00B849D5" w:rsidRPr="00B849D5">
        <w:rPr>
          <w:sz w:val="28"/>
          <w:szCs w:val="28"/>
        </w:rPr>
        <w:t>«</w:t>
      </w:r>
      <w:r w:rsidR="007B3AE5" w:rsidRPr="00B849D5">
        <w:rPr>
          <w:sz w:val="28"/>
          <w:szCs w:val="28"/>
        </w:rPr>
        <w:t xml:space="preserve">Как узнать, сколько </w:t>
      </w:r>
      <w:r w:rsidR="00B849D5" w:rsidRPr="00B849D5">
        <w:rPr>
          <w:sz w:val="28"/>
          <w:szCs w:val="28"/>
        </w:rPr>
        <w:t>крупы</w:t>
      </w:r>
      <w:r w:rsidR="007B3AE5" w:rsidRPr="00B849D5">
        <w:rPr>
          <w:sz w:val="28"/>
          <w:szCs w:val="28"/>
        </w:rPr>
        <w:t xml:space="preserve"> </w:t>
      </w:r>
      <w:r w:rsidR="00B849D5">
        <w:rPr>
          <w:sz w:val="28"/>
          <w:szCs w:val="28"/>
        </w:rPr>
        <w:t>в</w:t>
      </w:r>
      <w:r w:rsidR="007B3AE5" w:rsidRPr="00B849D5">
        <w:rPr>
          <w:sz w:val="28"/>
          <w:szCs w:val="28"/>
        </w:rPr>
        <w:t xml:space="preserve"> банке?</w:t>
      </w:r>
      <w:r w:rsidR="00B849D5" w:rsidRPr="00B849D5">
        <w:rPr>
          <w:sz w:val="28"/>
          <w:szCs w:val="28"/>
        </w:rPr>
        <w:t xml:space="preserve"> Чем можно измерить длину, ширину, высоту предмета?» и т.</w:t>
      </w:r>
      <w:r w:rsidR="00B849D5">
        <w:rPr>
          <w:sz w:val="28"/>
          <w:szCs w:val="28"/>
        </w:rPr>
        <w:t>п</w:t>
      </w:r>
      <w:r w:rsidR="00B849D5" w:rsidRPr="00B849D5">
        <w:rPr>
          <w:sz w:val="28"/>
          <w:szCs w:val="28"/>
        </w:rPr>
        <w:t>.</w:t>
      </w:r>
    </w:p>
    <w:p w:rsidR="00A86AB1" w:rsidRPr="00B849D5" w:rsidRDefault="00720605" w:rsidP="00B849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 измерении сыпучих материалов,</w:t>
      </w:r>
      <w:r w:rsidR="00A86AB1" w:rsidRPr="00B849D5">
        <w:rPr>
          <w:color w:val="111111"/>
          <w:sz w:val="28"/>
          <w:szCs w:val="28"/>
        </w:rPr>
        <w:t xml:space="preserve"> мы подводим </w:t>
      </w:r>
      <w:r>
        <w:rPr>
          <w:color w:val="111111"/>
          <w:sz w:val="28"/>
          <w:szCs w:val="28"/>
        </w:rPr>
        <w:t>детей</w:t>
      </w:r>
      <w:r w:rsidR="00A86AB1" w:rsidRPr="00B849D5">
        <w:rPr>
          <w:color w:val="111111"/>
          <w:sz w:val="28"/>
          <w:szCs w:val="28"/>
        </w:rPr>
        <w:t xml:space="preserve"> к </w:t>
      </w:r>
      <w:r w:rsidR="00007460">
        <w:rPr>
          <w:color w:val="111111"/>
          <w:sz w:val="28"/>
          <w:szCs w:val="28"/>
        </w:rPr>
        <w:t>пониманию того</w:t>
      </w:r>
      <w:r w:rsidR="00A86AB1" w:rsidRPr="00B849D5">
        <w:rPr>
          <w:color w:val="111111"/>
          <w:sz w:val="28"/>
          <w:szCs w:val="28"/>
        </w:rPr>
        <w:t xml:space="preserve">, что пересчитывать </w:t>
      </w:r>
      <w:r>
        <w:rPr>
          <w:color w:val="111111"/>
          <w:sz w:val="28"/>
          <w:szCs w:val="28"/>
        </w:rPr>
        <w:t>крупу</w:t>
      </w:r>
      <w:r w:rsidR="00A86AB1" w:rsidRPr="00B849D5">
        <w:rPr>
          <w:color w:val="111111"/>
          <w:sz w:val="28"/>
          <w:szCs w:val="28"/>
        </w:rPr>
        <w:t xml:space="preserve"> буде</w:t>
      </w:r>
      <w:r w:rsidR="002B071C">
        <w:rPr>
          <w:color w:val="111111"/>
          <w:sz w:val="28"/>
          <w:szCs w:val="28"/>
        </w:rPr>
        <w:t>т</w:t>
      </w:r>
      <w:r w:rsidR="00A86AB1" w:rsidRPr="00B849D5">
        <w:rPr>
          <w:color w:val="111111"/>
          <w:sz w:val="28"/>
          <w:szCs w:val="28"/>
        </w:rPr>
        <w:t xml:space="preserve"> долг</w:t>
      </w:r>
      <w:r w:rsidR="002B071C">
        <w:rPr>
          <w:color w:val="111111"/>
          <w:sz w:val="28"/>
          <w:szCs w:val="28"/>
        </w:rPr>
        <w:t>им и трудным занятием</w:t>
      </w:r>
      <w:r>
        <w:rPr>
          <w:color w:val="111111"/>
          <w:sz w:val="28"/>
          <w:szCs w:val="28"/>
        </w:rPr>
        <w:t>, ее</w:t>
      </w:r>
      <w:r w:rsidR="00A86AB1" w:rsidRPr="00B849D5">
        <w:rPr>
          <w:color w:val="111111"/>
          <w:sz w:val="28"/>
          <w:szCs w:val="28"/>
        </w:rPr>
        <w:t xml:space="preserve"> можно измерить мерками и предлагаем разные предметы: ложку, стакан, линейку, шнурок</w:t>
      </w:r>
      <w:r>
        <w:rPr>
          <w:color w:val="111111"/>
          <w:sz w:val="28"/>
          <w:szCs w:val="28"/>
        </w:rPr>
        <w:t xml:space="preserve"> и др.</w:t>
      </w:r>
      <w:r w:rsidR="00A86AB1" w:rsidRPr="00B849D5">
        <w:rPr>
          <w:color w:val="111111"/>
          <w:sz w:val="28"/>
          <w:szCs w:val="28"/>
        </w:rPr>
        <w:t>, задавая вопрос «Чем удобнее измерить?»</w:t>
      </w:r>
      <w:r w:rsidR="00007460">
        <w:rPr>
          <w:color w:val="111111"/>
          <w:sz w:val="28"/>
          <w:szCs w:val="28"/>
        </w:rPr>
        <w:t>.</w:t>
      </w:r>
      <w:r w:rsidR="00D65FC8" w:rsidRPr="00B849D5">
        <w:rPr>
          <w:color w:val="111111"/>
          <w:sz w:val="28"/>
          <w:szCs w:val="28"/>
        </w:rPr>
        <w:t xml:space="preserve"> </w:t>
      </w:r>
      <w:r w:rsidR="00007460">
        <w:rPr>
          <w:color w:val="111111"/>
          <w:sz w:val="28"/>
          <w:szCs w:val="28"/>
        </w:rPr>
        <w:t>И</w:t>
      </w:r>
      <w:r w:rsidR="00D65FC8" w:rsidRPr="00B849D5">
        <w:rPr>
          <w:color w:val="111111"/>
          <w:sz w:val="28"/>
          <w:szCs w:val="28"/>
        </w:rPr>
        <w:t xml:space="preserve"> дети уже сами определяют мерку, которой будут измерять, при этом фиксиру</w:t>
      </w:r>
      <w:r w:rsidR="00007460">
        <w:rPr>
          <w:color w:val="111111"/>
          <w:sz w:val="28"/>
          <w:szCs w:val="28"/>
        </w:rPr>
        <w:t>ют</w:t>
      </w:r>
      <w:r w:rsidR="00D65FC8" w:rsidRPr="00B849D5">
        <w:rPr>
          <w:color w:val="111111"/>
          <w:sz w:val="28"/>
          <w:szCs w:val="28"/>
        </w:rPr>
        <w:t xml:space="preserve"> результат измерения фишками</w:t>
      </w:r>
      <w:r>
        <w:rPr>
          <w:color w:val="111111"/>
          <w:sz w:val="28"/>
          <w:szCs w:val="28"/>
        </w:rPr>
        <w:t xml:space="preserve">, </w:t>
      </w:r>
      <w:r w:rsidR="002B071C">
        <w:rPr>
          <w:color w:val="111111"/>
          <w:sz w:val="28"/>
          <w:szCs w:val="28"/>
        </w:rPr>
        <w:t xml:space="preserve">черточками на листе бумаги, </w:t>
      </w:r>
      <w:r w:rsidRPr="00B849D5">
        <w:rPr>
          <w:color w:val="111111"/>
          <w:sz w:val="28"/>
          <w:szCs w:val="28"/>
        </w:rPr>
        <w:t>дела</w:t>
      </w:r>
      <w:r w:rsidR="00007460">
        <w:rPr>
          <w:color w:val="111111"/>
          <w:sz w:val="28"/>
          <w:szCs w:val="28"/>
        </w:rPr>
        <w:t>ют</w:t>
      </w:r>
      <w:r w:rsidRPr="00B849D5">
        <w:rPr>
          <w:color w:val="111111"/>
          <w:sz w:val="28"/>
          <w:szCs w:val="28"/>
        </w:rPr>
        <w:t xml:space="preserve"> выводы</w:t>
      </w:r>
      <w:r w:rsidR="00D65FC8" w:rsidRPr="00B849D5">
        <w:rPr>
          <w:color w:val="111111"/>
          <w:sz w:val="28"/>
          <w:szCs w:val="28"/>
        </w:rPr>
        <w:t>.</w:t>
      </w:r>
    </w:p>
    <w:p w:rsidR="007B3AE5" w:rsidRDefault="007B3AE5" w:rsidP="00B849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849D5">
        <w:rPr>
          <w:color w:val="111111"/>
          <w:sz w:val="28"/>
          <w:szCs w:val="28"/>
        </w:rPr>
        <w:t xml:space="preserve">Измеряя длину или ширину предметов, </w:t>
      </w:r>
      <w:r w:rsidR="00B849D5" w:rsidRPr="00B849D5">
        <w:rPr>
          <w:color w:val="111111"/>
          <w:sz w:val="28"/>
          <w:szCs w:val="28"/>
        </w:rPr>
        <w:t xml:space="preserve">мы </w:t>
      </w:r>
      <w:r w:rsidR="00720605">
        <w:rPr>
          <w:color w:val="111111"/>
          <w:sz w:val="28"/>
          <w:szCs w:val="28"/>
        </w:rPr>
        <w:t>учим</w:t>
      </w:r>
      <w:r w:rsidR="00B849D5" w:rsidRPr="00B849D5">
        <w:rPr>
          <w:color w:val="111111"/>
          <w:sz w:val="28"/>
          <w:szCs w:val="28"/>
        </w:rPr>
        <w:t xml:space="preserve"> детей </w:t>
      </w:r>
      <w:r w:rsidR="00720605">
        <w:rPr>
          <w:color w:val="111111"/>
          <w:sz w:val="28"/>
          <w:szCs w:val="28"/>
        </w:rPr>
        <w:t>правилам измерения</w:t>
      </w:r>
      <w:r w:rsidR="00B849D5" w:rsidRPr="00B849D5">
        <w:rPr>
          <w:color w:val="111111"/>
          <w:sz w:val="28"/>
          <w:szCs w:val="28"/>
        </w:rPr>
        <w:t xml:space="preserve">, </w:t>
      </w:r>
      <w:r w:rsidR="00720605">
        <w:rPr>
          <w:color w:val="111111"/>
          <w:sz w:val="28"/>
          <w:szCs w:val="28"/>
        </w:rPr>
        <w:t xml:space="preserve">направляем их на то, </w:t>
      </w:r>
      <w:r w:rsidR="00B849D5" w:rsidRPr="00B849D5">
        <w:rPr>
          <w:color w:val="111111"/>
          <w:sz w:val="28"/>
          <w:szCs w:val="28"/>
        </w:rPr>
        <w:t xml:space="preserve">что использовать </w:t>
      </w:r>
      <w:r w:rsidR="00412E60" w:rsidRPr="00B849D5">
        <w:rPr>
          <w:color w:val="111111"/>
          <w:sz w:val="28"/>
          <w:szCs w:val="28"/>
        </w:rPr>
        <w:t>можно</w:t>
      </w:r>
      <w:r w:rsidRPr="00B849D5">
        <w:rPr>
          <w:color w:val="111111"/>
          <w:sz w:val="28"/>
          <w:szCs w:val="28"/>
        </w:rPr>
        <w:t xml:space="preserve"> разные </w:t>
      </w:r>
      <w:proofErr w:type="gramStart"/>
      <w:r w:rsidRPr="00B849D5">
        <w:rPr>
          <w:color w:val="111111"/>
          <w:sz w:val="28"/>
          <w:szCs w:val="28"/>
        </w:rPr>
        <w:t>предметы-мерки</w:t>
      </w:r>
      <w:proofErr w:type="gramEnd"/>
      <w:r w:rsidR="00B849D5" w:rsidRPr="00B849D5">
        <w:rPr>
          <w:color w:val="111111"/>
          <w:sz w:val="28"/>
          <w:szCs w:val="28"/>
        </w:rPr>
        <w:t xml:space="preserve"> и предлагаем самим определить, чем они будут измерять</w:t>
      </w:r>
      <w:r w:rsidRPr="00B849D5">
        <w:rPr>
          <w:color w:val="111111"/>
          <w:sz w:val="28"/>
          <w:szCs w:val="28"/>
        </w:rPr>
        <w:t xml:space="preserve">: </w:t>
      </w:r>
      <w:r w:rsidR="00D65FC8" w:rsidRPr="00B849D5">
        <w:rPr>
          <w:color w:val="111111"/>
          <w:sz w:val="28"/>
          <w:szCs w:val="28"/>
        </w:rPr>
        <w:t>картонны</w:t>
      </w:r>
      <w:r w:rsidR="00B849D5" w:rsidRPr="00B849D5">
        <w:rPr>
          <w:color w:val="111111"/>
          <w:sz w:val="28"/>
          <w:szCs w:val="28"/>
        </w:rPr>
        <w:t>ми</w:t>
      </w:r>
      <w:r w:rsidR="00D65FC8" w:rsidRPr="00B849D5">
        <w:rPr>
          <w:color w:val="111111"/>
          <w:sz w:val="28"/>
          <w:szCs w:val="28"/>
        </w:rPr>
        <w:t xml:space="preserve"> полоск</w:t>
      </w:r>
      <w:r w:rsidR="00B849D5" w:rsidRPr="00B849D5">
        <w:rPr>
          <w:color w:val="111111"/>
          <w:sz w:val="28"/>
          <w:szCs w:val="28"/>
        </w:rPr>
        <w:t>ами</w:t>
      </w:r>
      <w:r w:rsidR="00D65FC8" w:rsidRPr="00B849D5">
        <w:rPr>
          <w:color w:val="111111"/>
          <w:sz w:val="28"/>
          <w:szCs w:val="28"/>
        </w:rPr>
        <w:t xml:space="preserve">, </w:t>
      </w:r>
      <w:r w:rsidR="00007460">
        <w:rPr>
          <w:color w:val="111111"/>
          <w:sz w:val="28"/>
          <w:szCs w:val="28"/>
        </w:rPr>
        <w:t xml:space="preserve">линейкой, </w:t>
      </w:r>
      <w:r w:rsidR="00D65FC8" w:rsidRPr="00B849D5">
        <w:rPr>
          <w:color w:val="111111"/>
          <w:sz w:val="28"/>
          <w:szCs w:val="28"/>
        </w:rPr>
        <w:t>пал</w:t>
      </w:r>
      <w:r w:rsidR="00B849D5" w:rsidRPr="00B849D5">
        <w:rPr>
          <w:color w:val="111111"/>
          <w:sz w:val="28"/>
          <w:szCs w:val="28"/>
        </w:rPr>
        <w:t>ьцем</w:t>
      </w:r>
      <w:r w:rsidRPr="00B849D5">
        <w:rPr>
          <w:color w:val="111111"/>
          <w:sz w:val="28"/>
          <w:szCs w:val="28"/>
        </w:rPr>
        <w:t>, ладонь</w:t>
      </w:r>
      <w:r w:rsidR="00B849D5" w:rsidRPr="00B849D5">
        <w:rPr>
          <w:color w:val="111111"/>
          <w:sz w:val="28"/>
          <w:szCs w:val="28"/>
        </w:rPr>
        <w:t>ю</w:t>
      </w:r>
      <w:r w:rsidR="00412E60" w:rsidRPr="00B849D5">
        <w:rPr>
          <w:color w:val="111111"/>
          <w:sz w:val="28"/>
          <w:szCs w:val="28"/>
        </w:rPr>
        <w:t>, шаг</w:t>
      </w:r>
      <w:r w:rsidR="00B849D5" w:rsidRPr="00B849D5">
        <w:rPr>
          <w:color w:val="111111"/>
          <w:sz w:val="28"/>
          <w:szCs w:val="28"/>
        </w:rPr>
        <w:t>ам</w:t>
      </w:r>
      <w:r w:rsidR="00412E60" w:rsidRPr="00B849D5">
        <w:rPr>
          <w:color w:val="111111"/>
          <w:sz w:val="28"/>
          <w:szCs w:val="28"/>
        </w:rPr>
        <w:t>и</w:t>
      </w:r>
      <w:r w:rsidR="00720605" w:rsidRPr="00720605">
        <w:t xml:space="preserve"> </w:t>
      </w:r>
      <w:r w:rsidR="00720605" w:rsidRPr="00720605">
        <w:rPr>
          <w:color w:val="111111"/>
          <w:sz w:val="28"/>
          <w:szCs w:val="28"/>
        </w:rPr>
        <w:t>и др</w:t>
      </w:r>
      <w:r w:rsidR="00412E60" w:rsidRPr="00B849D5">
        <w:rPr>
          <w:color w:val="111111"/>
          <w:sz w:val="28"/>
          <w:szCs w:val="28"/>
        </w:rPr>
        <w:t>.</w:t>
      </w:r>
      <w:r w:rsidRPr="00B849D5">
        <w:rPr>
          <w:color w:val="111111"/>
          <w:sz w:val="28"/>
          <w:szCs w:val="28"/>
        </w:rPr>
        <w:t xml:space="preserve"> Измер</w:t>
      </w:r>
      <w:r w:rsidR="00412E60" w:rsidRPr="00B849D5">
        <w:rPr>
          <w:color w:val="111111"/>
          <w:sz w:val="28"/>
          <w:szCs w:val="28"/>
        </w:rPr>
        <w:t>яя</w:t>
      </w:r>
      <w:r w:rsidRPr="00B849D5">
        <w:rPr>
          <w:color w:val="111111"/>
          <w:sz w:val="28"/>
          <w:szCs w:val="28"/>
        </w:rPr>
        <w:t xml:space="preserve"> длину </w:t>
      </w:r>
      <w:r w:rsidR="00412E60" w:rsidRPr="00B849D5">
        <w:rPr>
          <w:color w:val="111111"/>
          <w:sz w:val="28"/>
          <w:szCs w:val="28"/>
        </w:rPr>
        <w:t xml:space="preserve">и ширину </w:t>
      </w:r>
      <w:r w:rsidRPr="00B849D5">
        <w:rPr>
          <w:color w:val="111111"/>
          <w:sz w:val="28"/>
          <w:szCs w:val="28"/>
        </w:rPr>
        <w:t>разными мерками</w:t>
      </w:r>
      <w:r w:rsidR="00412E60" w:rsidRPr="00B849D5">
        <w:rPr>
          <w:color w:val="111111"/>
          <w:sz w:val="28"/>
          <w:szCs w:val="28"/>
        </w:rPr>
        <w:t xml:space="preserve">, дети </w:t>
      </w:r>
      <w:r w:rsidR="00745A0D">
        <w:rPr>
          <w:color w:val="111111"/>
          <w:sz w:val="28"/>
          <w:szCs w:val="28"/>
        </w:rPr>
        <w:t xml:space="preserve">так же учатся </w:t>
      </w:r>
      <w:r w:rsidRPr="00B849D5">
        <w:rPr>
          <w:color w:val="111111"/>
          <w:sz w:val="28"/>
          <w:szCs w:val="28"/>
        </w:rPr>
        <w:t>счита</w:t>
      </w:r>
      <w:r w:rsidR="00412E60" w:rsidRPr="00B849D5">
        <w:rPr>
          <w:color w:val="111111"/>
          <w:sz w:val="28"/>
          <w:szCs w:val="28"/>
        </w:rPr>
        <w:t>ть количество мерок, сравнива</w:t>
      </w:r>
      <w:r w:rsidR="00B849D5" w:rsidRPr="00B849D5">
        <w:rPr>
          <w:color w:val="111111"/>
          <w:sz w:val="28"/>
          <w:szCs w:val="28"/>
        </w:rPr>
        <w:t>ть</w:t>
      </w:r>
      <w:r w:rsidR="00412E60" w:rsidRPr="00B849D5">
        <w:rPr>
          <w:color w:val="111111"/>
          <w:sz w:val="28"/>
          <w:szCs w:val="28"/>
        </w:rPr>
        <w:t>, а</w:t>
      </w:r>
      <w:r w:rsidRPr="00B849D5">
        <w:rPr>
          <w:color w:val="111111"/>
          <w:sz w:val="28"/>
          <w:szCs w:val="28"/>
        </w:rPr>
        <w:t>нализир</w:t>
      </w:r>
      <w:r w:rsidR="00412E60" w:rsidRPr="00B849D5">
        <w:rPr>
          <w:color w:val="111111"/>
          <w:sz w:val="28"/>
          <w:szCs w:val="28"/>
        </w:rPr>
        <w:t xml:space="preserve">овать </w:t>
      </w:r>
      <w:r w:rsidRPr="00B849D5">
        <w:rPr>
          <w:color w:val="111111"/>
          <w:sz w:val="28"/>
          <w:szCs w:val="28"/>
        </w:rPr>
        <w:t xml:space="preserve"> и делат</w:t>
      </w:r>
      <w:r w:rsidR="00B849D5" w:rsidRPr="00B849D5">
        <w:rPr>
          <w:color w:val="111111"/>
          <w:sz w:val="28"/>
          <w:szCs w:val="28"/>
        </w:rPr>
        <w:t>ь</w:t>
      </w:r>
      <w:r w:rsidRPr="00B849D5">
        <w:rPr>
          <w:color w:val="111111"/>
          <w:sz w:val="28"/>
          <w:szCs w:val="28"/>
        </w:rPr>
        <w:t xml:space="preserve"> выводы.</w:t>
      </w:r>
    </w:p>
    <w:p w:rsidR="00007460" w:rsidRDefault="00745A0D" w:rsidP="00B849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45A0D">
        <w:rPr>
          <w:color w:val="111111"/>
          <w:sz w:val="28"/>
          <w:szCs w:val="28"/>
        </w:rPr>
        <w:t xml:space="preserve">Закрепление представлений детей о знакомых им геометрических фигурах и телах </w:t>
      </w:r>
      <w:r>
        <w:rPr>
          <w:color w:val="111111"/>
          <w:sz w:val="28"/>
          <w:szCs w:val="28"/>
        </w:rPr>
        <w:t>мы</w:t>
      </w:r>
      <w:r w:rsidRPr="00745A0D">
        <w:rPr>
          <w:color w:val="111111"/>
          <w:sz w:val="28"/>
          <w:szCs w:val="28"/>
        </w:rPr>
        <w:t xml:space="preserve"> осуществля</w:t>
      </w:r>
      <w:r>
        <w:rPr>
          <w:color w:val="111111"/>
          <w:sz w:val="28"/>
          <w:szCs w:val="28"/>
        </w:rPr>
        <w:t>ем</w:t>
      </w:r>
      <w:r w:rsidRPr="00745A0D">
        <w:rPr>
          <w:color w:val="111111"/>
          <w:sz w:val="28"/>
          <w:szCs w:val="28"/>
        </w:rPr>
        <w:t xml:space="preserve"> в различных дидактических играх: «Чудесный</w:t>
      </w:r>
      <w:r>
        <w:rPr>
          <w:color w:val="111111"/>
          <w:sz w:val="28"/>
          <w:szCs w:val="28"/>
        </w:rPr>
        <w:t xml:space="preserve"> мешочек», «На что это похоже?»,</w:t>
      </w:r>
      <w:r w:rsidRPr="00745A0D">
        <w:rPr>
          <w:color w:val="111111"/>
          <w:sz w:val="28"/>
          <w:szCs w:val="28"/>
        </w:rPr>
        <w:t xml:space="preserve"> в играх</w:t>
      </w:r>
      <w:r>
        <w:rPr>
          <w:color w:val="111111"/>
          <w:sz w:val="28"/>
          <w:szCs w:val="28"/>
        </w:rPr>
        <w:t xml:space="preserve"> </w:t>
      </w:r>
      <w:r w:rsidRPr="00745A0D">
        <w:rPr>
          <w:color w:val="111111"/>
          <w:sz w:val="28"/>
          <w:szCs w:val="28"/>
        </w:rPr>
        <w:t xml:space="preserve"> «Домино», «Геометрическое лото»</w:t>
      </w:r>
      <w:r>
        <w:rPr>
          <w:color w:val="111111"/>
          <w:sz w:val="28"/>
          <w:szCs w:val="28"/>
        </w:rPr>
        <w:t>,</w:t>
      </w:r>
      <w:r w:rsidRPr="00745A0D">
        <w:t xml:space="preserve"> </w:t>
      </w:r>
      <w:r w:rsidRPr="00745A0D">
        <w:rPr>
          <w:color w:val="111111"/>
          <w:sz w:val="28"/>
          <w:szCs w:val="28"/>
        </w:rPr>
        <w:t>«Цвет и форма»</w:t>
      </w:r>
      <w:r>
        <w:rPr>
          <w:color w:val="111111"/>
          <w:sz w:val="28"/>
          <w:szCs w:val="28"/>
        </w:rPr>
        <w:t xml:space="preserve">, </w:t>
      </w:r>
      <w:r w:rsidRPr="00745A0D">
        <w:rPr>
          <w:color w:val="111111"/>
          <w:sz w:val="28"/>
          <w:szCs w:val="28"/>
        </w:rPr>
        <w:t xml:space="preserve"> а также в повседневной жизни.</w:t>
      </w:r>
    </w:p>
    <w:p w:rsidR="0084207D" w:rsidRDefault="0084207D" w:rsidP="00B849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720605" w:rsidRDefault="00745A0D" w:rsidP="00B849D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5A0D">
        <w:rPr>
          <w:color w:val="111111"/>
          <w:sz w:val="28"/>
          <w:szCs w:val="28"/>
        </w:rPr>
        <w:t xml:space="preserve">Формирование пространственных ориентировок успешно осуществляется в том случае, если ребенок постоянно оказывается перед необходимостью </w:t>
      </w:r>
      <w:r>
        <w:rPr>
          <w:color w:val="111111"/>
          <w:sz w:val="28"/>
          <w:szCs w:val="28"/>
        </w:rPr>
        <w:t>пользоваться</w:t>
      </w:r>
      <w:r w:rsidRPr="00745A0D">
        <w:rPr>
          <w:color w:val="111111"/>
          <w:sz w:val="28"/>
          <w:szCs w:val="28"/>
        </w:rPr>
        <w:t xml:space="preserve"> этими понятиями.</w:t>
      </w:r>
      <w:r>
        <w:rPr>
          <w:color w:val="111111"/>
          <w:sz w:val="28"/>
          <w:szCs w:val="28"/>
        </w:rPr>
        <w:t xml:space="preserve"> </w:t>
      </w:r>
      <w:r w:rsidR="0084207D" w:rsidRPr="0084207D">
        <w:rPr>
          <w:color w:val="111111"/>
          <w:sz w:val="28"/>
          <w:szCs w:val="28"/>
        </w:rPr>
        <w:t>В заданиях типа «Угадай, где что находится»</w:t>
      </w:r>
      <w:r w:rsidR="0084207D">
        <w:rPr>
          <w:color w:val="111111"/>
          <w:sz w:val="28"/>
          <w:szCs w:val="28"/>
        </w:rPr>
        <w:t>,</w:t>
      </w:r>
      <w:r w:rsidR="0084207D" w:rsidRPr="0084207D">
        <w:rPr>
          <w:color w:val="111111"/>
          <w:sz w:val="28"/>
          <w:szCs w:val="28"/>
        </w:rPr>
        <w:t xml:space="preserve"> «Отгадай, кто где стоит», «Что изменилось?», «Расскажи про свой узор», «Найди игрушку», «Путешествие по комнате», «Расставь овощи и фрукты в витрине магазина</w:t>
      </w:r>
      <w:r w:rsidR="0084207D">
        <w:rPr>
          <w:color w:val="111111"/>
          <w:sz w:val="28"/>
          <w:szCs w:val="28"/>
        </w:rPr>
        <w:t>»,</w:t>
      </w:r>
      <w:r w:rsidR="0084207D" w:rsidRPr="0084207D">
        <w:rPr>
          <w:color w:val="111111"/>
          <w:sz w:val="28"/>
          <w:szCs w:val="28"/>
        </w:rPr>
        <w:t xml:space="preserve"> можно испол</w:t>
      </w:r>
      <w:r w:rsidR="0084207D">
        <w:rPr>
          <w:color w:val="111111"/>
          <w:sz w:val="28"/>
          <w:szCs w:val="28"/>
        </w:rPr>
        <w:t xml:space="preserve">ьзовать разнообразный материал: </w:t>
      </w:r>
      <w:r w:rsidR="0084207D" w:rsidRPr="0084207D">
        <w:rPr>
          <w:color w:val="111111"/>
          <w:sz w:val="28"/>
          <w:szCs w:val="28"/>
        </w:rPr>
        <w:t xml:space="preserve">игрушки, картинки, </w:t>
      </w:r>
      <w:r w:rsidR="0084207D">
        <w:rPr>
          <w:color w:val="111111"/>
          <w:sz w:val="28"/>
          <w:szCs w:val="28"/>
        </w:rPr>
        <w:t xml:space="preserve">которые </w:t>
      </w:r>
      <w:r w:rsidR="0084207D" w:rsidRPr="0084207D">
        <w:rPr>
          <w:color w:val="111111"/>
          <w:sz w:val="28"/>
          <w:szCs w:val="28"/>
        </w:rPr>
        <w:t>располагаю</w:t>
      </w:r>
      <w:r w:rsidR="0084207D">
        <w:rPr>
          <w:color w:val="111111"/>
          <w:sz w:val="28"/>
          <w:szCs w:val="28"/>
        </w:rPr>
        <w:t>т</w:t>
      </w:r>
      <w:r w:rsidR="0084207D" w:rsidRPr="0084207D">
        <w:rPr>
          <w:color w:val="111111"/>
          <w:sz w:val="28"/>
          <w:szCs w:val="28"/>
        </w:rPr>
        <w:t>ся в определенной последовательности. Дети должны определить, что находится перед ними, что сзади, что справа, слева от них</w:t>
      </w:r>
      <w:r w:rsidR="0035643D">
        <w:rPr>
          <w:color w:val="111111"/>
          <w:sz w:val="28"/>
          <w:szCs w:val="28"/>
        </w:rPr>
        <w:t xml:space="preserve">, </w:t>
      </w:r>
      <w:r w:rsidR="0035643D" w:rsidRPr="0035643D">
        <w:rPr>
          <w:color w:val="111111"/>
          <w:sz w:val="28"/>
          <w:szCs w:val="28"/>
        </w:rPr>
        <w:t>слева направо, справа налево, снизу вверх, сверху вниз</w:t>
      </w:r>
      <w:r w:rsidR="0084207D" w:rsidRPr="0084207D">
        <w:rPr>
          <w:color w:val="111111"/>
          <w:sz w:val="28"/>
          <w:szCs w:val="28"/>
        </w:rPr>
        <w:t>.</w:t>
      </w:r>
      <w:r w:rsidR="0084207D" w:rsidRPr="0084207D">
        <w:t xml:space="preserve"> </w:t>
      </w:r>
    </w:p>
    <w:p w:rsidR="0084207D" w:rsidRPr="0084207D" w:rsidRDefault="0035643D" w:rsidP="00B849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Так же м</w:t>
      </w:r>
      <w:r w:rsidR="0084207D">
        <w:rPr>
          <w:color w:val="111111"/>
          <w:sz w:val="28"/>
          <w:szCs w:val="28"/>
        </w:rPr>
        <w:t xml:space="preserve">ы </w:t>
      </w:r>
      <w:r w:rsidR="0084207D" w:rsidRPr="0084207D">
        <w:rPr>
          <w:color w:val="111111"/>
          <w:sz w:val="28"/>
          <w:szCs w:val="28"/>
        </w:rPr>
        <w:t>учи</w:t>
      </w:r>
      <w:r w:rsidR="0084207D">
        <w:rPr>
          <w:color w:val="111111"/>
          <w:sz w:val="28"/>
          <w:szCs w:val="28"/>
        </w:rPr>
        <w:t>м</w:t>
      </w:r>
      <w:r w:rsidR="0084207D" w:rsidRPr="0084207D">
        <w:rPr>
          <w:color w:val="111111"/>
          <w:sz w:val="28"/>
          <w:szCs w:val="28"/>
        </w:rPr>
        <w:t xml:space="preserve"> </w:t>
      </w:r>
      <w:r w:rsidR="0084207D">
        <w:rPr>
          <w:color w:val="111111"/>
          <w:sz w:val="28"/>
          <w:szCs w:val="28"/>
        </w:rPr>
        <w:t xml:space="preserve">детей читать простой план, </w:t>
      </w:r>
      <w:r w:rsidR="0084207D" w:rsidRPr="0084207D">
        <w:rPr>
          <w:color w:val="111111"/>
          <w:sz w:val="28"/>
          <w:szCs w:val="28"/>
        </w:rPr>
        <w:t xml:space="preserve">что способствует развитию </w:t>
      </w:r>
      <w:r w:rsidRPr="0035643D">
        <w:rPr>
          <w:color w:val="111111"/>
          <w:sz w:val="28"/>
          <w:szCs w:val="28"/>
        </w:rPr>
        <w:t>модели</w:t>
      </w:r>
      <w:r>
        <w:rPr>
          <w:color w:val="111111"/>
          <w:sz w:val="28"/>
          <w:szCs w:val="28"/>
        </w:rPr>
        <w:t>рованию пространственных отноше</w:t>
      </w:r>
      <w:r w:rsidRPr="0035643D">
        <w:rPr>
          <w:color w:val="111111"/>
          <w:sz w:val="28"/>
          <w:szCs w:val="28"/>
        </w:rPr>
        <w:t>ний между объектами</w:t>
      </w:r>
      <w:r w:rsidR="0084207D" w:rsidRPr="0084207D">
        <w:rPr>
          <w:color w:val="111111"/>
          <w:sz w:val="28"/>
          <w:szCs w:val="28"/>
        </w:rPr>
        <w:t xml:space="preserve">. Так игры «Найди игрушку», «Путешествие по </w:t>
      </w:r>
      <w:r>
        <w:rPr>
          <w:color w:val="111111"/>
          <w:sz w:val="28"/>
          <w:szCs w:val="28"/>
        </w:rPr>
        <w:t>группе</w:t>
      </w:r>
      <w:r w:rsidR="0084207D" w:rsidRPr="0084207D">
        <w:rPr>
          <w:color w:val="111111"/>
          <w:sz w:val="28"/>
          <w:szCs w:val="28"/>
        </w:rPr>
        <w:t>»</w:t>
      </w:r>
      <w:r w:rsidR="0084207D">
        <w:rPr>
          <w:color w:val="111111"/>
          <w:sz w:val="28"/>
          <w:szCs w:val="28"/>
        </w:rPr>
        <w:t>, «План пути на участок»</w:t>
      </w:r>
      <w:r w:rsidR="0084207D" w:rsidRPr="0084207D">
        <w:rPr>
          <w:color w:val="111111"/>
          <w:sz w:val="28"/>
          <w:szCs w:val="28"/>
        </w:rPr>
        <w:t xml:space="preserve"> могут проводиться </w:t>
      </w:r>
      <w:r w:rsidR="0084207D">
        <w:rPr>
          <w:color w:val="111111"/>
          <w:sz w:val="28"/>
          <w:szCs w:val="28"/>
        </w:rPr>
        <w:t xml:space="preserve">как </w:t>
      </w:r>
      <w:r w:rsidR="0084207D" w:rsidRPr="0084207D">
        <w:rPr>
          <w:color w:val="111111"/>
          <w:sz w:val="28"/>
          <w:szCs w:val="28"/>
        </w:rPr>
        <w:t xml:space="preserve">в </w:t>
      </w:r>
      <w:r w:rsidR="0084207D" w:rsidRPr="0084207D">
        <w:rPr>
          <w:sz w:val="28"/>
          <w:szCs w:val="28"/>
        </w:rPr>
        <w:t>помещении, так и на территории детского сада.</w:t>
      </w:r>
    </w:p>
    <w:p w:rsidR="0084207D" w:rsidRDefault="0084207D" w:rsidP="00B849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207D">
        <w:rPr>
          <w:sz w:val="28"/>
          <w:szCs w:val="28"/>
        </w:rPr>
        <w:t xml:space="preserve">Выполняя задания, дети должны давать словесный отчет о том, куда они пойдут: сначала прямо (к </w:t>
      </w:r>
      <w:r>
        <w:rPr>
          <w:sz w:val="28"/>
          <w:szCs w:val="28"/>
        </w:rPr>
        <w:t>стол</w:t>
      </w:r>
      <w:r w:rsidRPr="0084207D">
        <w:rPr>
          <w:sz w:val="28"/>
          <w:szCs w:val="28"/>
        </w:rPr>
        <w:t>у, шкафу), потом налево (к двери) и т.д.</w:t>
      </w:r>
    </w:p>
    <w:p w:rsidR="0035643D" w:rsidRDefault="0035643D" w:rsidP="001A77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каждодневная работа ведется по формированию у детей </w:t>
      </w:r>
      <w:r w:rsidRPr="0035643D">
        <w:rPr>
          <w:sz w:val="28"/>
          <w:szCs w:val="28"/>
        </w:rPr>
        <w:t>ориентироваться во времени.</w:t>
      </w:r>
      <w:r w:rsidRPr="0035643D">
        <w:t xml:space="preserve"> </w:t>
      </w:r>
      <w:r>
        <w:rPr>
          <w:sz w:val="28"/>
          <w:szCs w:val="28"/>
        </w:rPr>
        <w:t>Очень в</w:t>
      </w:r>
      <w:r w:rsidRPr="0035643D">
        <w:rPr>
          <w:sz w:val="28"/>
          <w:szCs w:val="28"/>
        </w:rPr>
        <w:t xml:space="preserve">ажно, чтобы </w:t>
      </w:r>
      <w:r>
        <w:rPr>
          <w:sz w:val="28"/>
          <w:szCs w:val="28"/>
        </w:rPr>
        <w:t>дети</w:t>
      </w:r>
      <w:r w:rsidRPr="0035643D">
        <w:rPr>
          <w:sz w:val="28"/>
          <w:szCs w:val="28"/>
        </w:rPr>
        <w:t xml:space="preserve"> усвоили, что неделю составляют семь </w:t>
      </w:r>
      <w:r>
        <w:rPr>
          <w:sz w:val="28"/>
          <w:szCs w:val="28"/>
        </w:rPr>
        <w:t>дней и</w:t>
      </w:r>
      <w:r w:rsidRPr="0035643D">
        <w:rPr>
          <w:sz w:val="28"/>
          <w:szCs w:val="28"/>
        </w:rPr>
        <w:t xml:space="preserve"> каждый д</w:t>
      </w:r>
      <w:r>
        <w:rPr>
          <w:sz w:val="28"/>
          <w:szCs w:val="28"/>
        </w:rPr>
        <w:t xml:space="preserve">ень имеет свое название, что </w:t>
      </w:r>
      <w:r w:rsidRPr="0035643D">
        <w:rPr>
          <w:sz w:val="28"/>
          <w:szCs w:val="28"/>
        </w:rPr>
        <w:t xml:space="preserve">дни идут друг за другом в определенном порядке. </w:t>
      </w:r>
      <w:r>
        <w:rPr>
          <w:sz w:val="28"/>
          <w:szCs w:val="28"/>
        </w:rPr>
        <w:t>И т</w:t>
      </w:r>
      <w:r w:rsidRPr="0035643D">
        <w:rPr>
          <w:sz w:val="28"/>
          <w:szCs w:val="28"/>
        </w:rPr>
        <w:t>акая последовательность дней недели неизменна.</w:t>
      </w:r>
      <w:r>
        <w:rPr>
          <w:sz w:val="28"/>
          <w:szCs w:val="28"/>
        </w:rPr>
        <w:t xml:space="preserve"> Каждое утро мы отводим время для повторения временных отрезков</w:t>
      </w:r>
      <w:r w:rsidR="001A77B5">
        <w:rPr>
          <w:sz w:val="28"/>
          <w:szCs w:val="28"/>
        </w:rPr>
        <w:t xml:space="preserve"> и дней недели, времена года, задавая детям вопросы: «Какой сегодня день недели?», «</w:t>
      </w:r>
      <w:r w:rsidR="001A77B5" w:rsidRPr="001A77B5">
        <w:rPr>
          <w:sz w:val="28"/>
          <w:szCs w:val="28"/>
        </w:rPr>
        <w:t>Какой день недели был вчер</w:t>
      </w:r>
      <w:r w:rsidR="001A77B5">
        <w:rPr>
          <w:sz w:val="28"/>
          <w:szCs w:val="28"/>
        </w:rPr>
        <w:t>а?», «Какой день недели будет завтра?»,  «</w:t>
      </w:r>
      <w:r w:rsidR="001A77B5" w:rsidRPr="001A77B5">
        <w:rPr>
          <w:sz w:val="28"/>
          <w:szCs w:val="28"/>
        </w:rPr>
        <w:t xml:space="preserve">Какое время суток последует за </w:t>
      </w:r>
      <w:r w:rsidR="001A77B5">
        <w:rPr>
          <w:sz w:val="28"/>
          <w:szCs w:val="28"/>
        </w:rPr>
        <w:t xml:space="preserve">утром, </w:t>
      </w:r>
      <w:r w:rsidR="001A77B5" w:rsidRPr="001A77B5">
        <w:rPr>
          <w:sz w:val="28"/>
          <w:szCs w:val="28"/>
        </w:rPr>
        <w:t>вечером?</w:t>
      </w:r>
      <w:r w:rsidR="001A77B5">
        <w:rPr>
          <w:sz w:val="28"/>
          <w:szCs w:val="28"/>
        </w:rPr>
        <w:t xml:space="preserve">». </w:t>
      </w:r>
    </w:p>
    <w:p w:rsidR="001A77B5" w:rsidRDefault="001A77B5" w:rsidP="001A77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этого мы используем игры «Когда это бывает?», «Что сначала, что потом?», «Что за чем?» и др.</w:t>
      </w:r>
    </w:p>
    <w:p w:rsidR="001A77B5" w:rsidRDefault="001A77B5" w:rsidP="001A77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21B91" w:rsidRDefault="00B21B91" w:rsidP="008A09C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работаем в группе компенсирующей направленности и </w:t>
      </w:r>
      <w:r w:rsidR="00613769">
        <w:rPr>
          <w:sz w:val="28"/>
          <w:szCs w:val="28"/>
        </w:rPr>
        <w:t xml:space="preserve">тесное взаимодействие с учителем – логопедом  позволяет планировать коррекционную работу </w:t>
      </w:r>
      <w:r>
        <w:rPr>
          <w:sz w:val="28"/>
          <w:szCs w:val="28"/>
        </w:rPr>
        <w:t>п</w:t>
      </w:r>
      <w:r w:rsidRPr="00B21B91">
        <w:rPr>
          <w:sz w:val="28"/>
          <w:szCs w:val="28"/>
        </w:rPr>
        <w:t>араллельно с развитием математических представлений</w:t>
      </w:r>
      <w:r w:rsidR="00613769">
        <w:rPr>
          <w:sz w:val="28"/>
          <w:szCs w:val="28"/>
        </w:rPr>
        <w:t xml:space="preserve">, уделяя </w:t>
      </w:r>
      <w:r w:rsidRPr="00B21B91">
        <w:rPr>
          <w:sz w:val="28"/>
          <w:szCs w:val="28"/>
        </w:rPr>
        <w:t xml:space="preserve"> большое внимание на занятиях речевому развитию </w:t>
      </w:r>
      <w:r w:rsidR="008A09C8">
        <w:rPr>
          <w:sz w:val="28"/>
          <w:szCs w:val="28"/>
        </w:rPr>
        <w:t>по формированию лексико-грамматических категорий. Для этого</w:t>
      </w:r>
      <w:r w:rsidR="00613769">
        <w:rPr>
          <w:sz w:val="28"/>
          <w:szCs w:val="28"/>
        </w:rPr>
        <w:t xml:space="preserve"> такие игры, как «Сосчитай овощи (грибы, животных, ягоды и др.)», «Сколько слогов в слове», </w:t>
      </w:r>
      <w:r w:rsidR="005A513F">
        <w:rPr>
          <w:sz w:val="28"/>
          <w:szCs w:val="28"/>
        </w:rPr>
        <w:t xml:space="preserve">«Что где находится?» и др. </w:t>
      </w:r>
    </w:p>
    <w:p w:rsidR="00B21B91" w:rsidRDefault="00B21B91" w:rsidP="005A51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A77B5" w:rsidRDefault="001A77B5" w:rsidP="001A77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группе организован игровой центр «Математика», в котором находятся дидактические игры</w:t>
      </w:r>
      <w:r w:rsidR="00152D8A">
        <w:rPr>
          <w:sz w:val="28"/>
          <w:szCs w:val="28"/>
        </w:rPr>
        <w:t xml:space="preserve"> («Математические машинки», «Сосчитай и запиши число» и др.), </w:t>
      </w:r>
      <w:r>
        <w:rPr>
          <w:sz w:val="28"/>
          <w:szCs w:val="28"/>
        </w:rPr>
        <w:t xml:space="preserve"> домино, лото, игры с прищепками, игры –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, </w:t>
      </w:r>
      <w:r w:rsidR="00152D8A">
        <w:rPr>
          <w:sz w:val="28"/>
          <w:szCs w:val="28"/>
        </w:rPr>
        <w:t xml:space="preserve">кубики, </w:t>
      </w:r>
      <w:r w:rsidR="00152D8A" w:rsidRPr="007066F4">
        <w:rPr>
          <w:sz w:val="28"/>
          <w:szCs w:val="28"/>
          <w:highlight w:val="yellow"/>
        </w:rPr>
        <w:t xml:space="preserve">игры – </w:t>
      </w:r>
      <w:proofErr w:type="spellStart"/>
      <w:r w:rsidR="00152D8A" w:rsidRPr="007066F4">
        <w:rPr>
          <w:sz w:val="28"/>
          <w:szCs w:val="28"/>
          <w:highlight w:val="yellow"/>
        </w:rPr>
        <w:t>бродилки</w:t>
      </w:r>
      <w:proofErr w:type="spellEnd"/>
      <w:r w:rsidR="00152D8A" w:rsidRPr="007066F4">
        <w:rPr>
          <w:sz w:val="28"/>
          <w:szCs w:val="28"/>
          <w:highlight w:val="yellow"/>
        </w:rPr>
        <w:t xml:space="preserve">, </w:t>
      </w:r>
      <w:proofErr w:type="spellStart"/>
      <w:r w:rsidR="00152D8A" w:rsidRPr="007066F4">
        <w:rPr>
          <w:sz w:val="28"/>
          <w:szCs w:val="28"/>
          <w:highlight w:val="yellow"/>
        </w:rPr>
        <w:t>танграм</w:t>
      </w:r>
      <w:proofErr w:type="spellEnd"/>
      <w:r w:rsidR="00152D8A" w:rsidRPr="007066F4">
        <w:rPr>
          <w:sz w:val="28"/>
          <w:szCs w:val="28"/>
          <w:highlight w:val="yellow"/>
        </w:rPr>
        <w:t>,</w:t>
      </w:r>
      <w:r w:rsidR="00152D8A">
        <w:rPr>
          <w:sz w:val="28"/>
          <w:szCs w:val="28"/>
        </w:rPr>
        <w:t xml:space="preserve"> </w:t>
      </w:r>
      <w:r w:rsidR="00152D8A" w:rsidRPr="007066F4">
        <w:rPr>
          <w:sz w:val="28"/>
          <w:szCs w:val="28"/>
          <w:highlight w:val="yellow"/>
        </w:rPr>
        <w:t xml:space="preserve">круги </w:t>
      </w:r>
      <w:proofErr w:type="spellStart"/>
      <w:r w:rsidR="00152D8A" w:rsidRPr="007066F4">
        <w:rPr>
          <w:sz w:val="28"/>
          <w:szCs w:val="28"/>
          <w:highlight w:val="yellow"/>
        </w:rPr>
        <w:t>Луллия</w:t>
      </w:r>
      <w:proofErr w:type="spellEnd"/>
      <w:r w:rsidR="00152D8A">
        <w:rPr>
          <w:sz w:val="28"/>
          <w:szCs w:val="28"/>
        </w:rPr>
        <w:t>,</w:t>
      </w:r>
      <w:r w:rsidR="00B21B91" w:rsidRPr="00B21B91">
        <w:t xml:space="preserve"> </w:t>
      </w:r>
      <w:r w:rsidR="00B21B91">
        <w:rPr>
          <w:sz w:val="28"/>
          <w:szCs w:val="28"/>
        </w:rPr>
        <w:t>и</w:t>
      </w:r>
      <w:r w:rsidR="00B21B91" w:rsidRPr="00B21B91">
        <w:rPr>
          <w:sz w:val="28"/>
          <w:szCs w:val="28"/>
        </w:rPr>
        <w:t>гры с геометрическими фигурами</w:t>
      </w:r>
      <w:r w:rsidR="00B21B91">
        <w:rPr>
          <w:sz w:val="28"/>
          <w:szCs w:val="28"/>
        </w:rPr>
        <w:t>,</w:t>
      </w:r>
      <w:r w:rsidR="00152D8A">
        <w:rPr>
          <w:sz w:val="28"/>
          <w:szCs w:val="28"/>
        </w:rPr>
        <w:t xml:space="preserve"> </w:t>
      </w:r>
      <w:r w:rsidR="00B21B91">
        <w:rPr>
          <w:sz w:val="28"/>
          <w:szCs w:val="28"/>
        </w:rPr>
        <w:t>и</w:t>
      </w:r>
      <w:r w:rsidR="00B21B91" w:rsidRPr="00B21B91">
        <w:rPr>
          <w:sz w:val="28"/>
          <w:szCs w:val="28"/>
        </w:rPr>
        <w:t>гры на ориентировку в пространстве</w:t>
      </w:r>
      <w:r w:rsidR="00B21B91">
        <w:rPr>
          <w:sz w:val="28"/>
          <w:szCs w:val="28"/>
        </w:rPr>
        <w:t xml:space="preserve">, </w:t>
      </w:r>
      <w:r w:rsidR="00152D8A">
        <w:rPr>
          <w:sz w:val="28"/>
          <w:szCs w:val="28"/>
        </w:rPr>
        <w:t>направленные на формирование математической грамотности у детей.</w:t>
      </w:r>
    </w:p>
    <w:p w:rsidR="00B21B91" w:rsidRDefault="00B21B91" w:rsidP="001A77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как сказал </w:t>
      </w:r>
      <w:r w:rsidRPr="00B21B91">
        <w:rPr>
          <w:sz w:val="28"/>
          <w:szCs w:val="28"/>
        </w:rPr>
        <w:t xml:space="preserve">Леонид Абрамович </w:t>
      </w:r>
      <w:proofErr w:type="spellStart"/>
      <w:r w:rsidRPr="00B21B91">
        <w:rPr>
          <w:sz w:val="28"/>
          <w:szCs w:val="28"/>
        </w:rPr>
        <w:t>Венгер</w:t>
      </w:r>
      <w:proofErr w:type="spellEnd"/>
      <w:r w:rsidRPr="00B21B91">
        <w:t xml:space="preserve"> </w:t>
      </w:r>
      <w:r w:rsidRPr="00B21B91">
        <w:rPr>
          <w:sz w:val="28"/>
          <w:szCs w:val="28"/>
        </w:rPr>
        <w:t>«От того, как заложены элементарные математические представления, в значительной мере зависит дальнейший путь математического развития, успешность продвижения ребенка в этой области знаний»</w:t>
      </w:r>
    </w:p>
    <w:p w:rsidR="00B21B91" w:rsidRDefault="005A513F" w:rsidP="001A77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</w:t>
      </w:r>
      <w:r w:rsidR="00B21B91">
        <w:rPr>
          <w:sz w:val="28"/>
          <w:szCs w:val="28"/>
        </w:rPr>
        <w:t xml:space="preserve">о словам </w:t>
      </w:r>
      <w:r w:rsidR="00B21B91" w:rsidRPr="00B21B91">
        <w:rPr>
          <w:sz w:val="28"/>
          <w:szCs w:val="28"/>
        </w:rPr>
        <w:t>М</w:t>
      </w:r>
      <w:r w:rsidR="00B21B91">
        <w:rPr>
          <w:sz w:val="28"/>
          <w:szCs w:val="28"/>
        </w:rPr>
        <w:t xml:space="preserve">ихаила </w:t>
      </w:r>
      <w:r w:rsidR="00B21B91" w:rsidRPr="00B21B91">
        <w:rPr>
          <w:sz w:val="28"/>
          <w:szCs w:val="28"/>
        </w:rPr>
        <w:t xml:space="preserve"> В</w:t>
      </w:r>
      <w:r w:rsidR="00B21B91">
        <w:rPr>
          <w:sz w:val="28"/>
          <w:szCs w:val="28"/>
        </w:rPr>
        <w:t>асильевича</w:t>
      </w:r>
      <w:r w:rsidR="00B21B91" w:rsidRPr="00B21B91">
        <w:rPr>
          <w:sz w:val="28"/>
          <w:szCs w:val="28"/>
        </w:rPr>
        <w:t xml:space="preserve"> Ломоносов</w:t>
      </w:r>
      <w:r w:rsidR="008A09C8">
        <w:rPr>
          <w:sz w:val="28"/>
          <w:szCs w:val="28"/>
        </w:rPr>
        <w:t>а</w:t>
      </w:r>
      <w:r w:rsidR="00B21B91" w:rsidRPr="00B21B91">
        <w:rPr>
          <w:sz w:val="28"/>
          <w:szCs w:val="28"/>
        </w:rPr>
        <w:t xml:space="preserve"> «Математика приводит в порядок ум» </w:t>
      </w:r>
      <w:r w:rsidR="00B21B91">
        <w:rPr>
          <w:sz w:val="28"/>
          <w:szCs w:val="28"/>
        </w:rPr>
        <w:t xml:space="preserve"> </w:t>
      </w:r>
    </w:p>
    <w:p w:rsidR="00152D8A" w:rsidRDefault="00152D8A" w:rsidP="001A77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A77B5" w:rsidRDefault="001A77B5" w:rsidP="001A77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A77B5" w:rsidRDefault="001A77B5" w:rsidP="001A77B5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</w:p>
    <w:p w:rsidR="001A77B5" w:rsidRPr="0084207D" w:rsidRDefault="001A77B5" w:rsidP="001A77B5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</w:p>
    <w:p w:rsidR="00042A87" w:rsidRDefault="00042A87" w:rsidP="00B849D5">
      <w:pPr>
        <w:jc w:val="both"/>
      </w:pPr>
    </w:p>
    <w:p w:rsidR="00720605" w:rsidRDefault="00720605" w:rsidP="00B849D5">
      <w:pPr>
        <w:jc w:val="both"/>
      </w:pPr>
    </w:p>
    <w:sectPr w:rsidR="00720605" w:rsidSect="00FD295A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4478"/>
    <w:multiLevelType w:val="hybridMultilevel"/>
    <w:tmpl w:val="26BA1E1C"/>
    <w:lvl w:ilvl="0" w:tplc="93ACB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EE5"/>
    <w:rsid w:val="00007460"/>
    <w:rsid w:val="00042A87"/>
    <w:rsid w:val="000D0BB9"/>
    <w:rsid w:val="00152D8A"/>
    <w:rsid w:val="001A77B5"/>
    <w:rsid w:val="002351C2"/>
    <w:rsid w:val="002B071C"/>
    <w:rsid w:val="0035643D"/>
    <w:rsid w:val="00392CF6"/>
    <w:rsid w:val="003B506E"/>
    <w:rsid w:val="00412E60"/>
    <w:rsid w:val="00437E8F"/>
    <w:rsid w:val="005A513F"/>
    <w:rsid w:val="00613769"/>
    <w:rsid w:val="00663FA0"/>
    <w:rsid w:val="006F46C6"/>
    <w:rsid w:val="007066F4"/>
    <w:rsid w:val="00712CB8"/>
    <w:rsid w:val="00720605"/>
    <w:rsid w:val="00745A0D"/>
    <w:rsid w:val="00792DDD"/>
    <w:rsid w:val="007B3AE5"/>
    <w:rsid w:val="007B6B12"/>
    <w:rsid w:val="007E48B4"/>
    <w:rsid w:val="0084207D"/>
    <w:rsid w:val="00893250"/>
    <w:rsid w:val="008A09C8"/>
    <w:rsid w:val="008C1EE5"/>
    <w:rsid w:val="00A86AB1"/>
    <w:rsid w:val="00A95A6C"/>
    <w:rsid w:val="00AF6369"/>
    <w:rsid w:val="00B21B91"/>
    <w:rsid w:val="00B22B46"/>
    <w:rsid w:val="00B849D5"/>
    <w:rsid w:val="00C12E55"/>
    <w:rsid w:val="00CB1D5E"/>
    <w:rsid w:val="00D05938"/>
    <w:rsid w:val="00D646C3"/>
    <w:rsid w:val="00D65FC8"/>
    <w:rsid w:val="00DD3D75"/>
    <w:rsid w:val="00EA5F7C"/>
    <w:rsid w:val="00FD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6C6"/>
    <w:rPr>
      <w:b/>
      <w:bCs/>
    </w:rPr>
  </w:style>
  <w:style w:type="paragraph" w:styleId="a4">
    <w:name w:val="Normal (Web)"/>
    <w:basedOn w:val="a"/>
    <w:uiPriority w:val="99"/>
    <w:semiHidden/>
    <w:unhideWhenUsed/>
    <w:rsid w:val="007B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48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6</cp:revision>
  <cp:lastPrinted>2021-11-23T22:54:00Z</cp:lastPrinted>
  <dcterms:created xsi:type="dcterms:W3CDTF">2021-12-08T19:20:00Z</dcterms:created>
  <dcterms:modified xsi:type="dcterms:W3CDTF">2022-04-20T02:48:00Z</dcterms:modified>
</cp:coreProperties>
</file>